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80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6720"/>
      </w:tblGrid>
      <w:tr w:rsidR="009E41BE" w:rsidRPr="009B219F" w:rsidTr="009B219F">
        <w:tc>
          <w:tcPr>
            <w:tcW w:w="10680" w:type="dxa"/>
            <w:gridSpan w:val="2"/>
          </w:tcPr>
          <w:p w:rsidR="009E41BE" w:rsidRPr="009E41BE" w:rsidRDefault="009E41BE" w:rsidP="009E41BE">
            <w:pPr>
              <w:pStyle w:val="articleintext"/>
              <w:spacing w:before="120" w:after="100"/>
              <w:ind w:firstLine="0"/>
              <w:jc w:val="left"/>
              <w:rPr>
                <w:b/>
                <w:color w:val="FF0000"/>
                <w:sz w:val="26"/>
                <w:szCs w:val="26"/>
              </w:rPr>
            </w:pPr>
            <w:r w:rsidRPr="009E41BE">
              <w:rPr>
                <w:b/>
                <w:color w:val="FF0000"/>
                <w:sz w:val="26"/>
                <w:szCs w:val="26"/>
              </w:rPr>
              <w:t>Выдача согласованной проектной документации на возведение одноквартирных, блокированных жилых домов и (или) нежилых капитальных построек на придомовой территории, капитальных строений (зданий, сооружений) пятого класса сложности (за исключением садовых домиков, хозяйственных строений и сооружений, необходимых для ведения коллективного садоводства), реконструкцию жилых и (или) нежилых помещений в многоквартирных, блокированных жилых домах, одноквартирных жилых домов, нежилых капитальных построек на придомовой территории, а также капитальных строений (зданий, сооружений), незавершенных законсервированных капитальных строений пятого класса сложности (за исключением садовых домиков, хозяйственных строений и сооружений, необходимых для ведения коллективного садоводства)</w:t>
            </w:r>
          </w:p>
        </w:tc>
      </w:tr>
      <w:tr w:rsidR="009E41BE" w:rsidRPr="009B219F" w:rsidTr="009B219F">
        <w:trPr>
          <w:trHeight w:val="350"/>
        </w:trPr>
        <w:tc>
          <w:tcPr>
            <w:tcW w:w="10680" w:type="dxa"/>
            <w:gridSpan w:val="2"/>
          </w:tcPr>
          <w:p w:rsidR="009E41BE" w:rsidRPr="009B219F" w:rsidRDefault="009E41BE" w:rsidP="009E41BE">
            <w:pPr>
              <w:pStyle w:val="a7"/>
              <w:rPr>
                <w:color w:val="0000FF"/>
                <w:sz w:val="26"/>
                <w:szCs w:val="26"/>
              </w:rPr>
            </w:pPr>
            <w:r w:rsidRPr="009B219F">
              <w:rPr>
                <w:b w:val="0"/>
                <w:color w:val="0000FF"/>
                <w:sz w:val="26"/>
                <w:szCs w:val="26"/>
              </w:rPr>
              <w:t>административная процедура по Перечню – 9.3.3</w:t>
            </w:r>
          </w:p>
        </w:tc>
      </w:tr>
      <w:tr w:rsidR="009E41BE" w:rsidRPr="009B219F" w:rsidTr="009B219F">
        <w:tc>
          <w:tcPr>
            <w:tcW w:w="10680" w:type="dxa"/>
            <w:gridSpan w:val="2"/>
          </w:tcPr>
          <w:p w:rsidR="009E41BE" w:rsidRDefault="009E41BE" w:rsidP="009E41BE">
            <w:pPr>
              <w:pStyle w:val="a4"/>
              <w:spacing w:after="0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Прием заявлений, а также документов и (или) сведений, представляемых вместе с заявлениями и выдача административных решений осуществляется в</w:t>
            </w:r>
          </w:p>
          <w:p w:rsidR="009E41BE" w:rsidRDefault="009E41BE" w:rsidP="009E41BE">
            <w:pPr>
              <w:pStyle w:val="a4"/>
              <w:spacing w:after="0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службе «одно окно» райисполкома</w:t>
            </w:r>
          </w:p>
          <w:p w:rsidR="009E41BE" w:rsidRDefault="009E41BE" w:rsidP="009E41BE">
            <w:pPr>
              <w:pStyle w:val="a4"/>
              <w:spacing w:after="0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 Докшицы, ул. Ленинская, д.31 каб.107, 108</w:t>
            </w:r>
          </w:p>
          <w:p w:rsidR="009E41BE" w:rsidRDefault="009E41BE" w:rsidP="009E41BE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заведующий сектором по работе с обращениями </w:t>
            </w:r>
          </w:p>
          <w:p w:rsidR="009E41BE" w:rsidRDefault="009E41BE" w:rsidP="009E41BE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граждан и юридических лиц райисполкома</w:t>
            </w:r>
          </w:p>
          <w:p w:rsidR="009E41BE" w:rsidRDefault="009E41BE" w:rsidP="009E41BE">
            <w:pPr>
              <w:ind w:left="-191" w:firstLine="130"/>
              <w:jc w:val="center"/>
              <w:rPr>
                <w:b/>
                <w:color w:val="0000FF"/>
                <w:sz w:val="26"/>
                <w:szCs w:val="26"/>
              </w:rPr>
            </w:pPr>
            <w:r>
              <w:rPr>
                <w:b/>
                <w:color w:val="0000FF"/>
                <w:sz w:val="26"/>
                <w:szCs w:val="26"/>
              </w:rPr>
              <w:t>Купревич Светлана Анатольевна</w:t>
            </w:r>
          </w:p>
          <w:p w:rsidR="009E41BE" w:rsidRDefault="0010048B" w:rsidP="009E41BE">
            <w:pPr>
              <w:ind w:left="-191" w:firstLine="13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телефон 3-25-00,  3</w:t>
            </w:r>
            <w:r w:rsidR="009E41BE">
              <w:rPr>
                <w:b/>
                <w:sz w:val="26"/>
                <w:szCs w:val="26"/>
              </w:rPr>
              <w:t>-25-24, 142</w:t>
            </w:r>
          </w:p>
          <w:p w:rsidR="009E41BE" w:rsidRDefault="009E41BE" w:rsidP="009E41BE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 главный специалист сектора по работе с обращениями </w:t>
            </w:r>
          </w:p>
          <w:p w:rsidR="009E41BE" w:rsidRDefault="009E41BE" w:rsidP="009E41BE">
            <w:pPr>
              <w:ind w:left="-191" w:firstLine="130"/>
              <w:jc w:val="center"/>
              <w:rPr>
                <w:b/>
                <w:color w:val="0000FF"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граждан и юридических лиц райисполкома</w:t>
            </w:r>
            <w:r>
              <w:rPr>
                <w:b/>
                <w:color w:val="0000FF"/>
                <w:sz w:val="26"/>
                <w:szCs w:val="26"/>
              </w:rPr>
              <w:t xml:space="preserve"> </w:t>
            </w:r>
          </w:p>
          <w:p w:rsidR="009E41BE" w:rsidRDefault="009E41BE" w:rsidP="009E41BE">
            <w:pPr>
              <w:ind w:left="-191" w:firstLine="130"/>
              <w:jc w:val="center"/>
              <w:rPr>
                <w:b/>
                <w:color w:val="0000FF"/>
                <w:sz w:val="26"/>
                <w:szCs w:val="26"/>
              </w:rPr>
            </w:pPr>
            <w:r>
              <w:rPr>
                <w:b/>
                <w:color w:val="0000FF"/>
                <w:sz w:val="26"/>
                <w:szCs w:val="26"/>
              </w:rPr>
              <w:t>Сварцевич Елена Мечиславовна</w:t>
            </w:r>
          </w:p>
          <w:p w:rsidR="009E41BE" w:rsidRDefault="0010048B" w:rsidP="009E41BE">
            <w:pPr>
              <w:ind w:left="-191" w:firstLine="13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телефон 3-25-00,  3</w:t>
            </w:r>
            <w:r w:rsidR="009E41BE">
              <w:rPr>
                <w:b/>
                <w:sz w:val="26"/>
                <w:szCs w:val="26"/>
              </w:rPr>
              <w:t>-25-24, 142</w:t>
            </w:r>
          </w:p>
          <w:p w:rsidR="009E41BE" w:rsidRDefault="009E41BE" w:rsidP="009E41BE">
            <w:pPr>
              <w:ind w:left="-191" w:firstLine="130"/>
              <w:jc w:val="center"/>
              <w:rPr>
                <w:b/>
                <w:sz w:val="26"/>
                <w:szCs w:val="26"/>
              </w:rPr>
            </w:pPr>
          </w:p>
          <w:p w:rsidR="009E41BE" w:rsidRPr="00E76EE7" w:rsidRDefault="009E41BE" w:rsidP="009E41BE">
            <w:pPr>
              <w:pStyle w:val="a4"/>
              <w:spacing w:after="0"/>
              <w:jc w:val="center"/>
              <w:rPr>
                <w:b/>
                <w:i/>
                <w:sz w:val="26"/>
                <w:szCs w:val="26"/>
              </w:rPr>
            </w:pPr>
            <w:r w:rsidRPr="001C045D">
              <w:rPr>
                <w:b/>
                <w:i/>
                <w:sz w:val="26"/>
                <w:szCs w:val="26"/>
              </w:rPr>
              <w:t>Должностное лицо, ответственное</w:t>
            </w:r>
            <w:r>
              <w:rPr>
                <w:b/>
                <w:i/>
                <w:sz w:val="26"/>
                <w:szCs w:val="26"/>
              </w:rPr>
              <w:t xml:space="preserve"> за   </w:t>
            </w:r>
            <w:r w:rsidRPr="001C045D">
              <w:rPr>
                <w:b/>
                <w:i/>
                <w:sz w:val="26"/>
                <w:szCs w:val="26"/>
              </w:rPr>
              <w:t>подготовку административного решения</w:t>
            </w:r>
            <w:r>
              <w:rPr>
                <w:b/>
                <w:i/>
                <w:sz w:val="26"/>
                <w:szCs w:val="26"/>
              </w:rPr>
              <w:t xml:space="preserve">    </w:t>
            </w:r>
          </w:p>
          <w:p w:rsidR="009E41BE" w:rsidRDefault="009E41BE" w:rsidP="009E41BE">
            <w:pPr>
              <w:ind w:left="-191" w:firstLine="130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  <w:r w:rsidRPr="001C045D">
              <w:rPr>
                <w:b/>
                <w:i/>
                <w:sz w:val="26"/>
                <w:szCs w:val="26"/>
              </w:rPr>
              <w:t xml:space="preserve">отдел архитектуры и строительства, </w:t>
            </w:r>
          </w:p>
          <w:p w:rsidR="009E41BE" w:rsidRDefault="009E41BE" w:rsidP="009E41BE">
            <w:pPr>
              <w:ind w:left="-191" w:firstLine="130"/>
              <w:jc w:val="center"/>
              <w:rPr>
                <w:b/>
                <w:i/>
                <w:sz w:val="26"/>
                <w:szCs w:val="26"/>
              </w:rPr>
            </w:pPr>
            <w:r w:rsidRPr="001C045D">
              <w:rPr>
                <w:b/>
                <w:i/>
                <w:sz w:val="26"/>
                <w:szCs w:val="26"/>
              </w:rPr>
              <w:t>жилищно-коммунального хозяйства райисполкома</w:t>
            </w:r>
          </w:p>
          <w:p w:rsidR="009E41BE" w:rsidRDefault="009E41BE" w:rsidP="009E41BE">
            <w:pPr>
              <w:ind w:left="-191" w:firstLine="130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 Докшицы, ул. Ленинская, д.31</w:t>
            </w:r>
          </w:p>
          <w:p w:rsidR="009E41BE" w:rsidRPr="00933F18" w:rsidRDefault="009E41BE" w:rsidP="009E41BE">
            <w:pPr>
              <w:ind w:left="-191" w:firstLine="130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 </w:t>
            </w:r>
            <w:r w:rsidRPr="00933F18">
              <w:rPr>
                <w:b/>
                <w:i/>
                <w:sz w:val="26"/>
                <w:szCs w:val="26"/>
              </w:rPr>
              <w:t>начальник  отдела</w:t>
            </w:r>
          </w:p>
          <w:p w:rsidR="009E41BE" w:rsidRPr="00933F18" w:rsidRDefault="009E41BE" w:rsidP="009E41BE">
            <w:pPr>
              <w:ind w:left="-191" w:firstLine="130"/>
              <w:jc w:val="center"/>
              <w:rPr>
                <w:b/>
                <w:i/>
                <w:color w:val="0000FF"/>
                <w:sz w:val="26"/>
                <w:szCs w:val="26"/>
              </w:rPr>
            </w:pPr>
            <w:r w:rsidRPr="00933F18">
              <w:rPr>
                <w:b/>
                <w:i/>
                <w:color w:val="0000FF"/>
                <w:sz w:val="26"/>
                <w:szCs w:val="26"/>
              </w:rPr>
              <w:t>Жалейко Игорь Николаевич</w:t>
            </w:r>
          </w:p>
          <w:p w:rsidR="009E41BE" w:rsidRPr="00933F18" w:rsidRDefault="0010048B" w:rsidP="009E41BE">
            <w:pPr>
              <w:ind w:left="-191" w:firstLine="130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каб. 103 телефон 3-25-21</w:t>
            </w:r>
          </w:p>
          <w:p w:rsidR="009E41BE" w:rsidRPr="00933F18" w:rsidRDefault="009E41BE" w:rsidP="009E41BE">
            <w:pPr>
              <w:ind w:left="-191" w:firstLine="130"/>
              <w:jc w:val="center"/>
              <w:rPr>
                <w:b/>
                <w:i/>
                <w:color w:val="0000FF"/>
                <w:sz w:val="26"/>
                <w:szCs w:val="26"/>
              </w:rPr>
            </w:pPr>
            <w:r w:rsidRPr="00933F18">
              <w:rPr>
                <w:b/>
                <w:i/>
                <w:sz w:val="26"/>
                <w:szCs w:val="26"/>
              </w:rPr>
              <w:t>заменяющий ответственного</w:t>
            </w:r>
          </w:p>
          <w:p w:rsidR="009E41BE" w:rsidRPr="00933F18" w:rsidRDefault="009E41BE" w:rsidP="009E41BE">
            <w:pPr>
              <w:jc w:val="center"/>
              <w:rPr>
                <w:b/>
                <w:i/>
                <w:sz w:val="26"/>
                <w:szCs w:val="26"/>
              </w:rPr>
            </w:pPr>
            <w:r w:rsidRPr="00933F18">
              <w:rPr>
                <w:b/>
                <w:i/>
                <w:sz w:val="26"/>
                <w:szCs w:val="26"/>
              </w:rPr>
              <w:t>главный специалист отдела</w:t>
            </w:r>
          </w:p>
          <w:p w:rsidR="009E41BE" w:rsidRPr="00933F18" w:rsidRDefault="009E41BE" w:rsidP="009E41BE">
            <w:pPr>
              <w:ind w:left="-191" w:firstLine="130"/>
              <w:jc w:val="center"/>
              <w:rPr>
                <w:b/>
                <w:i/>
                <w:color w:val="0000FF"/>
                <w:sz w:val="26"/>
                <w:szCs w:val="26"/>
              </w:rPr>
            </w:pPr>
            <w:r>
              <w:rPr>
                <w:b/>
                <w:i/>
                <w:color w:val="0000FF"/>
                <w:sz w:val="26"/>
                <w:szCs w:val="26"/>
              </w:rPr>
              <w:t>Макаревич Марина Леонидовна</w:t>
            </w:r>
          </w:p>
          <w:p w:rsidR="009E41BE" w:rsidRPr="00933F18" w:rsidRDefault="0010048B" w:rsidP="009E41BE">
            <w:pPr>
              <w:ind w:left="-191" w:firstLine="130"/>
              <w:jc w:val="center"/>
              <w:rPr>
                <w:b/>
                <w:i/>
                <w:color w:val="0000FF"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каб.102 телефон 3-25-17</w:t>
            </w:r>
            <w:bookmarkStart w:id="0" w:name="_GoBack"/>
            <w:bookmarkEnd w:id="0"/>
          </w:p>
          <w:p w:rsidR="009E41BE" w:rsidRPr="007A4479" w:rsidRDefault="009E41BE" w:rsidP="009E41BE">
            <w:pPr>
              <w:ind w:left="-191" w:firstLine="130"/>
              <w:jc w:val="center"/>
              <w:rPr>
                <w:b/>
                <w:sz w:val="26"/>
                <w:szCs w:val="26"/>
              </w:rPr>
            </w:pPr>
          </w:p>
        </w:tc>
      </w:tr>
      <w:tr w:rsidR="009E41BE" w:rsidRPr="009B219F" w:rsidTr="001D4334">
        <w:trPr>
          <w:trHeight w:val="1501"/>
        </w:trPr>
        <w:tc>
          <w:tcPr>
            <w:tcW w:w="3960" w:type="dxa"/>
          </w:tcPr>
          <w:p w:rsidR="009E41BE" w:rsidRPr="009B219F" w:rsidRDefault="009E41BE" w:rsidP="009E41BE">
            <w:pPr>
              <w:pStyle w:val="2"/>
              <w:spacing w:line="240" w:lineRule="auto"/>
              <w:jc w:val="both"/>
              <w:rPr>
                <w:sz w:val="26"/>
                <w:szCs w:val="26"/>
              </w:rPr>
            </w:pPr>
            <w:r w:rsidRPr="009B219F">
              <w:rPr>
                <w:sz w:val="26"/>
                <w:szCs w:val="26"/>
              </w:rPr>
              <w:t xml:space="preserve">Документы и (или) сведения, представляемые гражданином для осуществления административной процедуры </w:t>
            </w:r>
          </w:p>
          <w:p w:rsidR="009E41BE" w:rsidRPr="009B219F" w:rsidRDefault="009E41BE" w:rsidP="009E41BE">
            <w:pPr>
              <w:pStyle w:val="2"/>
              <w:spacing w:line="24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720" w:type="dxa"/>
          </w:tcPr>
          <w:p w:rsidR="009E41BE" w:rsidRPr="009B219F" w:rsidRDefault="009E41BE" w:rsidP="009E41BE">
            <w:pPr>
              <w:pStyle w:val="table10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9B219F">
              <w:rPr>
                <w:sz w:val="26"/>
                <w:szCs w:val="26"/>
              </w:rPr>
              <w:t>заявление</w:t>
            </w:r>
            <w:r w:rsidRPr="009B219F">
              <w:rPr>
                <w:sz w:val="26"/>
                <w:szCs w:val="26"/>
              </w:rPr>
              <w:br/>
            </w:r>
            <w:r w:rsidRPr="009E41BE">
              <w:rPr>
                <w:sz w:val="26"/>
                <w:szCs w:val="26"/>
              </w:rPr>
              <w:t>проектная документация на возведение одноквартирных, блокированных жилых домов и (или) нежилых капитальных построек на придомовой территории, капитальных строений (зданий, сооружений) пятого класса сложности (за исключением садовых домиков, хозяйственных строений и сооружений, необходимых для ведения коллективного садоводства), реконструкцию жилых и (или) нежилых помещений в многоквартирных, блокированных жилых домах, одноквартирных жилых домов, нежилых капитальных построек на придомовой территории, а также капитальных строений (зданий, сооружений), незавер</w:t>
            </w:r>
            <w:r w:rsidRPr="009E41BE">
              <w:rPr>
                <w:sz w:val="26"/>
                <w:szCs w:val="26"/>
              </w:rPr>
              <w:lastRenderedPageBreak/>
              <w:t>шенных законсервированных капитальных строений пятого класса сложности (за исключением садовых домиков, хозяйственных строений и сооружений, необходимых для ведения коллективного садоводства)</w:t>
            </w:r>
          </w:p>
        </w:tc>
      </w:tr>
      <w:tr w:rsidR="009E41BE" w:rsidRPr="009B219F" w:rsidTr="001D4334">
        <w:trPr>
          <w:trHeight w:val="1501"/>
        </w:trPr>
        <w:tc>
          <w:tcPr>
            <w:tcW w:w="3960" w:type="dxa"/>
          </w:tcPr>
          <w:p w:rsidR="009E41BE" w:rsidRDefault="009E41BE" w:rsidP="009E41BE">
            <w:pPr>
              <w:pStyle w:val="2"/>
              <w:spacing w:line="240" w:lineRule="auto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lastRenderedPageBreak/>
              <w:t xml:space="preserve">Документы и (или) сведения, запрашиваемые ответственным исполнителем  </w:t>
            </w:r>
          </w:p>
          <w:p w:rsidR="009E41BE" w:rsidRDefault="009E41BE" w:rsidP="009E41BE">
            <w:pPr>
              <w:pStyle w:val="2"/>
              <w:spacing w:line="240" w:lineRule="auto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color w:val="31849B"/>
                <w:sz w:val="26"/>
                <w:szCs w:val="26"/>
              </w:rPr>
              <w:t>Гражданин вправе представить  указанные  документы самостоятельно</w:t>
            </w:r>
          </w:p>
        </w:tc>
        <w:tc>
          <w:tcPr>
            <w:tcW w:w="6720" w:type="dxa"/>
          </w:tcPr>
          <w:p w:rsidR="009E41BE" w:rsidRDefault="009E41BE" w:rsidP="009E41B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запрашиваются</w:t>
            </w:r>
          </w:p>
        </w:tc>
      </w:tr>
      <w:tr w:rsidR="009E41BE" w:rsidRPr="009B219F" w:rsidTr="009B219F">
        <w:tc>
          <w:tcPr>
            <w:tcW w:w="3960" w:type="dxa"/>
          </w:tcPr>
          <w:p w:rsidR="009E41BE" w:rsidRDefault="009E41BE" w:rsidP="009E41BE">
            <w:pPr>
              <w:pStyle w:val="newncpi"/>
              <w:ind w:firstLine="0"/>
              <w:rPr>
                <w:b/>
                <w:bCs/>
                <w:sz w:val="26"/>
                <w:szCs w:val="26"/>
              </w:rPr>
            </w:pPr>
            <w:r w:rsidRPr="009B219F">
              <w:rPr>
                <w:b/>
                <w:bCs/>
                <w:sz w:val="26"/>
                <w:szCs w:val="26"/>
              </w:rPr>
              <w:t>Размер платы, взимаемой при осуществлении административной процедуры</w:t>
            </w:r>
          </w:p>
          <w:p w:rsidR="009E41BE" w:rsidRPr="009B219F" w:rsidRDefault="009E41BE" w:rsidP="009E41BE">
            <w:pPr>
              <w:pStyle w:val="newncpi"/>
              <w:ind w:firstLine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720" w:type="dxa"/>
          </w:tcPr>
          <w:p w:rsidR="009E41BE" w:rsidRPr="009B219F" w:rsidRDefault="009E41BE" w:rsidP="009E41BE">
            <w:pPr>
              <w:jc w:val="both"/>
              <w:rPr>
                <w:sz w:val="26"/>
                <w:szCs w:val="26"/>
              </w:rPr>
            </w:pPr>
          </w:p>
          <w:p w:rsidR="009E41BE" w:rsidRPr="009B219F" w:rsidRDefault="009E41BE" w:rsidP="009E41BE">
            <w:pPr>
              <w:jc w:val="both"/>
              <w:rPr>
                <w:sz w:val="26"/>
                <w:szCs w:val="26"/>
              </w:rPr>
            </w:pPr>
            <w:r w:rsidRPr="009B219F">
              <w:rPr>
                <w:sz w:val="26"/>
                <w:szCs w:val="26"/>
              </w:rPr>
              <w:t>бесплатно</w:t>
            </w:r>
          </w:p>
        </w:tc>
      </w:tr>
      <w:tr w:rsidR="009E41BE" w:rsidRPr="009B219F" w:rsidTr="009B219F">
        <w:tc>
          <w:tcPr>
            <w:tcW w:w="3960" w:type="dxa"/>
          </w:tcPr>
          <w:p w:rsidR="009E41BE" w:rsidRDefault="009E41BE" w:rsidP="009E41BE">
            <w:pPr>
              <w:jc w:val="both"/>
              <w:rPr>
                <w:b/>
                <w:sz w:val="26"/>
                <w:szCs w:val="26"/>
              </w:rPr>
            </w:pPr>
            <w:r w:rsidRPr="009B219F">
              <w:rPr>
                <w:b/>
                <w:sz w:val="26"/>
                <w:szCs w:val="26"/>
              </w:rPr>
              <w:t>Максимальный срок осуществления административной процедуры</w:t>
            </w:r>
          </w:p>
          <w:p w:rsidR="009E41BE" w:rsidRPr="009B219F" w:rsidRDefault="009E41BE" w:rsidP="009E41BE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720" w:type="dxa"/>
          </w:tcPr>
          <w:p w:rsidR="009E41BE" w:rsidRPr="009B219F" w:rsidRDefault="009E41BE" w:rsidP="009E41BE">
            <w:pPr>
              <w:jc w:val="both"/>
              <w:rPr>
                <w:sz w:val="26"/>
                <w:szCs w:val="26"/>
              </w:rPr>
            </w:pPr>
          </w:p>
          <w:p w:rsidR="009E41BE" w:rsidRPr="009B219F" w:rsidRDefault="009E41BE" w:rsidP="009E41BE">
            <w:pPr>
              <w:jc w:val="both"/>
              <w:rPr>
                <w:sz w:val="26"/>
                <w:szCs w:val="26"/>
              </w:rPr>
            </w:pPr>
            <w:r w:rsidRPr="009B219F">
              <w:rPr>
                <w:sz w:val="26"/>
                <w:szCs w:val="26"/>
              </w:rPr>
              <w:t>5 дней со дня подачи заявления</w:t>
            </w:r>
          </w:p>
        </w:tc>
      </w:tr>
      <w:tr w:rsidR="009E41BE" w:rsidRPr="009B219F" w:rsidTr="009B219F">
        <w:tc>
          <w:tcPr>
            <w:tcW w:w="3960" w:type="dxa"/>
          </w:tcPr>
          <w:p w:rsidR="009E41BE" w:rsidRDefault="009E41BE" w:rsidP="009E41BE">
            <w:pPr>
              <w:pStyle w:val="newncpi"/>
              <w:ind w:firstLine="0"/>
              <w:rPr>
                <w:b/>
                <w:bCs/>
                <w:sz w:val="26"/>
                <w:szCs w:val="26"/>
              </w:rPr>
            </w:pPr>
            <w:r w:rsidRPr="009B219F">
              <w:rPr>
                <w:b/>
                <w:bCs/>
                <w:sz w:val="26"/>
                <w:szCs w:val="26"/>
              </w:rPr>
              <w:t>Срок действия   справки или другого документа (решения), выдаваемых (принимаемого) при осуществлении административной процедуры</w:t>
            </w:r>
          </w:p>
          <w:p w:rsidR="009E41BE" w:rsidRPr="009B219F" w:rsidRDefault="009E41BE" w:rsidP="009E41BE">
            <w:pPr>
              <w:pStyle w:val="newncpi"/>
              <w:ind w:firstLine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720" w:type="dxa"/>
          </w:tcPr>
          <w:p w:rsidR="009E41BE" w:rsidRPr="009B219F" w:rsidRDefault="009E41BE" w:rsidP="009E41BE">
            <w:pPr>
              <w:pStyle w:val="table10"/>
              <w:spacing w:before="0" w:beforeAutospacing="0" w:after="0" w:afterAutospacing="0"/>
              <w:jc w:val="both"/>
              <w:rPr>
                <w:spacing w:val="-20"/>
                <w:sz w:val="26"/>
                <w:szCs w:val="26"/>
              </w:rPr>
            </w:pPr>
            <w:r>
              <w:rPr>
                <w:spacing w:val="-20"/>
                <w:sz w:val="26"/>
                <w:szCs w:val="26"/>
              </w:rPr>
              <w:t xml:space="preserve">до даты приемки  объекта в эксплуатацию </w:t>
            </w:r>
          </w:p>
        </w:tc>
      </w:tr>
      <w:tr w:rsidR="009E41BE" w:rsidRPr="009B219F" w:rsidTr="009B219F">
        <w:tc>
          <w:tcPr>
            <w:tcW w:w="3960" w:type="dxa"/>
          </w:tcPr>
          <w:p w:rsidR="009E41BE" w:rsidRPr="009B219F" w:rsidRDefault="009E41BE" w:rsidP="009E41BE">
            <w:pPr>
              <w:pStyle w:val="newncpi"/>
              <w:ind w:firstLine="0"/>
              <w:rPr>
                <w:b/>
                <w:bCs/>
                <w:sz w:val="26"/>
                <w:szCs w:val="26"/>
              </w:rPr>
            </w:pPr>
            <w:r w:rsidRPr="009B219F">
              <w:rPr>
                <w:b/>
                <w:bCs/>
                <w:sz w:val="26"/>
                <w:szCs w:val="26"/>
              </w:rPr>
              <w:t>Порядок представления гражданами документов</w:t>
            </w:r>
          </w:p>
          <w:p w:rsidR="009E41BE" w:rsidRPr="009B219F" w:rsidRDefault="009E41BE" w:rsidP="009E41BE">
            <w:pPr>
              <w:pStyle w:val="newncpi"/>
              <w:ind w:firstLine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720" w:type="dxa"/>
          </w:tcPr>
          <w:p w:rsidR="009E41BE" w:rsidRDefault="009E41BE" w:rsidP="009E41BE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bookmarkStart w:id="1" w:name="_Toc272929229"/>
            <w:r w:rsidRPr="009B219F">
              <w:rPr>
                <w:rFonts w:ascii="Times New Roman" w:hAnsi="Times New Roman" w:cs="Times New Roman"/>
                <w:b w:val="0"/>
                <w:sz w:val="26"/>
                <w:szCs w:val="26"/>
              </w:rPr>
              <w:t>Документы  представляются гражданами лично либо через его полномочного представителя, при наличии документа подтверждающего его полномочия</w:t>
            </w:r>
            <w:bookmarkEnd w:id="1"/>
          </w:p>
          <w:p w:rsidR="009E41BE" w:rsidRPr="00687B22" w:rsidRDefault="009E41BE" w:rsidP="009E41BE"/>
        </w:tc>
      </w:tr>
    </w:tbl>
    <w:p w:rsidR="003A6058" w:rsidRDefault="003A6058" w:rsidP="009B219F">
      <w:pPr>
        <w:pStyle w:val="a7"/>
        <w:rPr>
          <w:sz w:val="26"/>
          <w:szCs w:val="26"/>
        </w:rPr>
      </w:pPr>
    </w:p>
    <w:p w:rsidR="009B219F" w:rsidRDefault="009B219F" w:rsidP="009B219F">
      <w:pPr>
        <w:pStyle w:val="a7"/>
        <w:rPr>
          <w:sz w:val="26"/>
          <w:szCs w:val="26"/>
        </w:rPr>
      </w:pPr>
    </w:p>
    <w:tbl>
      <w:tblPr>
        <w:tblpPr w:leftFromText="180" w:rightFromText="180" w:vertAnchor="text" w:horzAnchor="margin" w:tblpY="115"/>
        <w:tblW w:w="5289" w:type="pct"/>
        <w:tblLook w:val="0000" w:firstRow="0" w:lastRow="0" w:firstColumn="0" w:lastColumn="0" w:noHBand="0" w:noVBand="0"/>
      </w:tblPr>
      <w:tblGrid>
        <w:gridCol w:w="4708"/>
        <w:gridCol w:w="5541"/>
      </w:tblGrid>
      <w:tr w:rsidR="007A4479" w:rsidRPr="00540826" w:rsidTr="007A4479">
        <w:tc>
          <w:tcPr>
            <w:tcW w:w="4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479" w:rsidRDefault="007A4479" w:rsidP="007A4479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4479" w:rsidRPr="007A4479" w:rsidRDefault="007A4479" w:rsidP="007A4479">
            <w:pPr>
              <w:pStyle w:val="newncpi"/>
              <w:ind w:firstLine="0"/>
              <w:rPr>
                <w:i/>
                <w:sz w:val="30"/>
                <w:szCs w:val="30"/>
              </w:rPr>
            </w:pPr>
            <w:r w:rsidRPr="007A4479">
              <w:rPr>
                <w:i/>
              </w:rPr>
              <w:t> </w:t>
            </w:r>
            <w:r w:rsidRPr="007A4479">
              <w:rPr>
                <w:i/>
                <w:sz w:val="30"/>
                <w:szCs w:val="30"/>
              </w:rPr>
              <w:t>Докшицкий райисполком</w:t>
            </w:r>
          </w:p>
        </w:tc>
      </w:tr>
      <w:tr w:rsidR="007A4479" w:rsidTr="007A4479">
        <w:tc>
          <w:tcPr>
            <w:tcW w:w="4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479" w:rsidRDefault="007A4479" w:rsidP="007A4479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554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4479" w:rsidRPr="007A4479" w:rsidRDefault="007A4479" w:rsidP="007A4479">
            <w:pPr>
              <w:pStyle w:val="undline"/>
              <w:jc w:val="left"/>
              <w:rPr>
                <w:bCs/>
                <w:i/>
                <w:sz w:val="28"/>
              </w:rPr>
            </w:pPr>
            <w:r w:rsidRPr="007A4479">
              <w:rPr>
                <w:bCs/>
                <w:i/>
              </w:rPr>
              <w:t xml:space="preserve">              </w:t>
            </w:r>
          </w:p>
        </w:tc>
      </w:tr>
      <w:tr w:rsidR="007A4479" w:rsidTr="007A4479">
        <w:tc>
          <w:tcPr>
            <w:tcW w:w="4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479" w:rsidRDefault="007A4479" w:rsidP="007A4479">
            <w:pPr>
              <w:pStyle w:val="newncpi"/>
              <w:ind w:firstLine="0"/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ОБРАЗЕЦ</w:t>
            </w:r>
          </w:p>
          <w:p w:rsidR="007A4479" w:rsidRDefault="007A4479" w:rsidP="007A4479">
            <w:pPr>
              <w:pStyle w:val="newncpi"/>
              <w:ind w:firstLine="0"/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ЗАПОЛНЕНИЯ</w:t>
            </w:r>
          </w:p>
        </w:tc>
        <w:tc>
          <w:tcPr>
            <w:tcW w:w="554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4479" w:rsidRPr="007A4479" w:rsidRDefault="007A4479" w:rsidP="007A4479">
            <w:pPr>
              <w:pStyle w:val="undline"/>
              <w:jc w:val="center"/>
              <w:rPr>
                <w:i/>
              </w:rPr>
            </w:pPr>
          </w:p>
          <w:p w:rsidR="007A4479" w:rsidRPr="007A4479" w:rsidRDefault="007A4479" w:rsidP="007A4479">
            <w:pPr>
              <w:pStyle w:val="newncpi"/>
              <w:ind w:firstLine="0"/>
              <w:rPr>
                <w:bCs/>
                <w:i/>
                <w:sz w:val="28"/>
              </w:rPr>
            </w:pPr>
            <w:r w:rsidRPr="007A4479">
              <w:rPr>
                <w:bCs/>
                <w:i/>
                <w:sz w:val="28"/>
              </w:rPr>
              <w:t>Иванова Петра Ивановича</w:t>
            </w:r>
          </w:p>
        </w:tc>
      </w:tr>
      <w:tr w:rsidR="007A4479" w:rsidTr="007A4479">
        <w:tc>
          <w:tcPr>
            <w:tcW w:w="4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479" w:rsidRDefault="007A4479" w:rsidP="007A4479">
            <w:pPr>
              <w:pStyle w:val="newncpi"/>
              <w:ind w:firstLine="0"/>
              <w:jc w:val="center"/>
            </w:pPr>
          </w:p>
        </w:tc>
        <w:tc>
          <w:tcPr>
            <w:tcW w:w="554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4479" w:rsidRPr="007A4479" w:rsidRDefault="007A4479" w:rsidP="007A4479">
            <w:pPr>
              <w:pStyle w:val="undline"/>
              <w:jc w:val="center"/>
              <w:rPr>
                <w:i/>
              </w:rPr>
            </w:pPr>
            <w:r w:rsidRPr="007A4479">
              <w:rPr>
                <w:i/>
              </w:rPr>
              <w:t>(фамилия, имя, отчество)</w:t>
            </w:r>
          </w:p>
          <w:p w:rsidR="007A4479" w:rsidRPr="007A4479" w:rsidRDefault="007A4479" w:rsidP="007A4479">
            <w:pPr>
              <w:pStyle w:val="newncpi"/>
              <w:ind w:firstLine="0"/>
              <w:rPr>
                <w:i/>
                <w:sz w:val="30"/>
                <w:szCs w:val="30"/>
              </w:rPr>
            </w:pPr>
            <w:r w:rsidRPr="007A4479">
              <w:rPr>
                <w:i/>
                <w:sz w:val="30"/>
                <w:szCs w:val="30"/>
              </w:rPr>
              <w:t>г.Докшицы, ул.Советская, д.5</w:t>
            </w:r>
          </w:p>
          <w:p w:rsidR="007A4479" w:rsidRPr="007A4479" w:rsidRDefault="007A4479" w:rsidP="007A4479">
            <w:pPr>
              <w:pStyle w:val="newncpi"/>
              <w:ind w:firstLine="0"/>
              <w:rPr>
                <w:bCs/>
                <w:i/>
                <w:sz w:val="28"/>
              </w:rPr>
            </w:pPr>
            <w:r w:rsidRPr="007A4479">
              <w:rPr>
                <w:i/>
                <w:sz w:val="30"/>
                <w:szCs w:val="30"/>
              </w:rPr>
              <w:t>тел.22312</w:t>
            </w:r>
          </w:p>
        </w:tc>
      </w:tr>
      <w:tr w:rsidR="007A4479" w:rsidTr="007A4479">
        <w:tc>
          <w:tcPr>
            <w:tcW w:w="4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479" w:rsidRDefault="007A4479" w:rsidP="007A4479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5541" w:type="dxa"/>
            <w:tcBorders>
              <w:top w:val="single" w:sz="2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4479" w:rsidRPr="007A4479" w:rsidRDefault="007A4479" w:rsidP="007A4479">
            <w:pPr>
              <w:pStyle w:val="undline"/>
              <w:jc w:val="center"/>
              <w:rPr>
                <w:i/>
              </w:rPr>
            </w:pPr>
            <w:r w:rsidRPr="007A4479">
              <w:rPr>
                <w:i/>
              </w:rPr>
              <w:t>(адрес постоянного проживания, телефон)</w:t>
            </w:r>
          </w:p>
          <w:p w:rsidR="007A4479" w:rsidRPr="007A4479" w:rsidRDefault="007A4479" w:rsidP="007A4479">
            <w:pPr>
              <w:pStyle w:val="newncpi"/>
              <w:ind w:firstLine="0"/>
              <w:rPr>
                <w:i/>
              </w:rPr>
            </w:pPr>
            <w:r w:rsidRPr="007A4479">
              <w:rPr>
                <w:i/>
              </w:rPr>
              <w:t> </w:t>
            </w:r>
          </w:p>
        </w:tc>
      </w:tr>
    </w:tbl>
    <w:p w:rsidR="009B219F" w:rsidRDefault="009B219F" w:rsidP="009B219F">
      <w:pPr>
        <w:pStyle w:val="a7"/>
        <w:rPr>
          <w:sz w:val="26"/>
          <w:szCs w:val="26"/>
        </w:rPr>
      </w:pPr>
    </w:p>
    <w:p w:rsidR="009B219F" w:rsidRDefault="009B219F" w:rsidP="009B219F">
      <w:pPr>
        <w:pStyle w:val="a7"/>
        <w:rPr>
          <w:sz w:val="26"/>
          <w:szCs w:val="26"/>
        </w:rPr>
      </w:pPr>
    </w:p>
    <w:p w:rsidR="003A6058" w:rsidRDefault="007A4479" w:rsidP="007A4479">
      <w:pPr>
        <w:rPr>
          <w:b/>
          <w:sz w:val="30"/>
          <w:szCs w:val="30"/>
        </w:rPr>
      </w:pPr>
      <w:r>
        <w:rPr>
          <w:b/>
          <w:bCs/>
          <w:sz w:val="26"/>
          <w:szCs w:val="26"/>
        </w:rPr>
        <w:t xml:space="preserve">                                                             </w:t>
      </w:r>
      <w:r w:rsidR="003A6058" w:rsidRPr="0015269F">
        <w:rPr>
          <w:b/>
          <w:sz w:val="30"/>
          <w:szCs w:val="30"/>
        </w:rPr>
        <w:t>ЗАЯВЛЕНИЕ</w:t>
      </w:r>
    </w:p>
    <w:p w:rsidR="003A6058" w:rsidRDefault="003A6058" w:rsidP="003A6058">
      <w:pPr>
        <w:jc w:val="center"/>
        <w:rPr>
          <w:b/>
          <w:sz w:val="30"/>
          <w:szCs w:val="30"/>
        </w:rPr>
      </w:pPr>
    </w:p>
    <w:p w:rsidR="00C409F2" w:rsidRDefault="003A6058" w:rsidP="003A6058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30"/>
          <w:szCs w:val="30"/>
        </w:rPr>
      </w:pPr>
      <w:r w:rsidRPr="00A07DDD">
        <w:rPr>
          <w:rFonts w:ascii="Times New Roman" w:hAnsi="Times New Roman" w:cs="Times New Roman"/>
          <w:sz w:val="30"/>
          <w:szCs w:val="30"/>
        </w:rPr>
        <w:t xml:space="preserve">Прошу согласовать  проектную документацию </w:t>
      </w:r>
      <w:r w:rsidR="00C409F2">
        <w:rPr>
          <w:rFonts w:ascii="Times New Roman" w:hAnsi="Times New Roman" w:cs="Times New Roman"/>
          <w:sz w:val="30"/>
          <w:szCs w:val="30"/>
        </w:rPr>
        <w:t xml:space="preserve">по объекту: </w:t>
      </w:r>
    </w:p>
    <w:p w:rsidR="003A6058" w:rsidRPr="00C409F2" w:rsidRDefault="00C409F2" w:rsidP="003A6058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30"/>
          <w:szCs w:val="30"/>
          <w:u w:val="single"/>
        </w:rPr>
      </w:pPr>
      <w:r w:rsidRPr="00C409F2">
        <w:rPr>
          <w:rFonts w:ascii="Times New Roman" w:hAnsi="Times New Roman" w:cs="Times New Roman"/>
          <w:sz w:val="30"/>
          <w:szCs w:val="30"/>
          <w:u w:val="single"/>
        </w:rPr>
        <w:t>Одноквартирный жилой дом в г. Докшицы, ул. Северная,22</w:t>
      </w:r>
      <w:r w:rsidRPr="00C409F2">
        <w:rPr>
          <w:rFonts w:ascii="Times New Roman" w:hAnsi="Times New Roman" w:cs="Times New Roman"/>
          <w:sz w:val="30"/>
          <w:szCs w:val="30"/>
        </w:rPr>
        <w:t>________</w:t>
      </w:r>
      <w:r w:rsidRPr="00C409F2">
        <w:rPr>
          <w:rFonts w:ascii="Times New Roman" w:hAnsi="Times New Roman" w:cs="Times New Roman"/>
          <w:sz w:val="30"/>
          <w:szCs w:val="30"/>
          <w:u w:val="single"/>
        </w:rPr>
        <w:t xml:space="preserve">                               </w:t>
      </w:r>
    </w:p>
    <w:p w:rsidR="00C409F2" w:rsidRPr="00C409F2" w:rsidRDefault="00C409F2" w:rsidP="003A6058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i/>
          <w:sz w:val="16"/>
          <w:szCs w:val="30"/>
        </w:rPr>
      </w:pPr>
      <w:r w:rsidRPr="00C409F2">
        <w:rPr>
          <w:rFonts w:ascii="Times New Roman" w:hAnsi="Times New Roman" w:cs="Times New Roman"/>
          <w:i/>
          <w:szCs w:val="30"/>
        </w:rPr>
        <w:t xml:space="preserve">                         </w:t>
      </w:r>
      <w:r>
        <w:rPr>
          <w:rFonts w:ascii="Times New Roman" w:hAnsi="Times New Roman" w:cs="Times New Roman"/>
          <w:i/>
          <w:szCs w:val="30"/>
        </w:rPr>
        <w:t xml:space="preserve">                              </w:t>
      </w:r>
      <w:r w:rsidRPr="00C409F2">
        <w:rPr>
          <w:rFonts w:ascii="Times New Roman" w:hAnsi="Times New Roman" w:cs="Times New Roman"/>
          <w:i/>
          <w:szCs w:val="30"/>
        </w:rPr>
        <w:t xml:space="preserve"> (</w:t>
      </w:r>
      <w:r>
        <w:rPr>
          <w:rFonts w:ascii="Times New Roman" w:hAnsi="Times New Roman" w:cs="Times New Roman"/>
          <w:i/>
          <w:szCs w:val="30"/>
        </w:rPr>
        <w:t>указать наименование объекта)</w:t>
      </w:r>
    </w:p>
    <w:p w:rsidR="007A4479" w:rsidRDefault="007A4479" w:rsidP="003A6058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7A4479" w:rsidRDefault="007A4479" w:rsidP="007A447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30"/>
          <w:szCs w:val="30"/>
        </w:rPr>
      </w:pPr>
      <w:r w:rsidRPr="007A4479">
        <w:rPr>
          <w:rFonts w:ascii="Times New Roman" w:hAnsi="Times New Roman" w:cs="Times New Roman"/>
          <w:sz w:val="30"/>
          <w:szCs w:val="30"/>
        </w:rPr>
        <w:lastRenderedPageBreak/>
        <w:t>К заявлению прилагаю следующие документы</w:t>
      </w:r>
      <w:r>
        <w:rPr>
          <w:rFonts w:ascii="Times New Roman" w:hAnsi="Times New Roman" w:cs="Times New Roman"/>
          <w:sz w:val="30"/>
          <w:szCs w:val="30"/>
        </w:rPr>
        <w:t>:</w:t>
      </w:r>
    </w:p>
    <w:p w:rsidR="003A6058" w:rsidRPr="00B7075B" w:rsidRDefault="00B7075B" w:rsidP="003A6058">
      <w:pPr>
        <w:pStyle w:val="ConsNonformat"/>
        <w:widowControl/>
        <w:ind w:right="0"/>
        <w:jc w:val="both"/>
        <w:rPr>
          <w:rFonts w:ascii="Times New Roman" w:hAnsi="Times New Roman" w:cs="Times New Roman"/>
          <w:i/>
          <w:sz w:val="30"/>
          <w:szCs w:val="30"/>
          <w:u w:val="single"/>
        </w:rPr>
      </w:pPr>
      <w:r w:rsidRPr="00B7075B">
        <w:rPr>
          <w:rFonts w:ascii="Times New Roman" w:hAnsi="Times New Roman" w:cs="Times New Roman"/>
          <w:i/>
          <w:sz w:val="30"/>
          <w:szCs w:val="30"/>
          <w:u w:val="single"/>
        </w:rPr>
        <w:t>Проектная документация</w:t>
      </w:r>
    </w:p>
    <w:p w:rsidR="003A6058" w:rsidRPr="00A07DDD" w:rsidRDefault="003A6058" w:rsidP="003A6058">
      <w:pPr>
        <w:pStyle w:val="ConsNonformat"/>
        <w:widowControl/>
        <w:ind w:right="0"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3A6058" w:rsidRPr="007A4479" w:rsidRDefault="009E41BE" w:rsidP="003A6058">
      <w:pPr>
        <w:pStyle w:val="ConsNonformat"/>
        <w:widowControl/>
        <w:ind w:right="0"/>
        <w:jc w:val="both"/>
        <w:rPr>
          <w:rFonts w:ascii="Times New Roman" w:hAnsi="Times New Roman" w:cs="Times New Roman"/>
          <w:i/>
          <w:sz w:val="30"/>
          <w:szCs w:val="30"/>
          <w:u w:val="single"/>
        </w:rPr>
      </w:pPr>
      <w:r>
        <w:rPr>
          <w:rFonts w:ascii="Times New Roman" w:hAnsi="Times New Roman" w:cs="Times New Roman"/>
          <w:i/>
          <w:sz w:val="30"/>
          <w:szCs w:val="30"/>
          <w:u w:val="single"/>
        </w:rPr>
        <w:t>25.09</w:t>
      </w:r>
      <w:r w:rsidR="00A004B2">
        <w:rPr>
          <w:rFonts w:ascii="Times New Roman" w:hAnsi="Times New Roman" w:cs="Times New Roman"/>
          <w:i/>
          <w:sz w:val="30"/>
          <w:szCs w:val="30"/>
          <w:u w:val="single"/>
        </w:rPr>
        <w:t>.2022</w:t>
      </w:r>
      <w:r w:rsidR="003A6058" w:rsidRPr="007A4479">
        <w:rPr>
          <w:rFonts w:ascii="Times New Roman" w:hAnsi="Times New Roman" w:cs="Times New Roman"/>
          <w:i/>
          <w:sz w:val="30"/>
          <w:szCs w:val="30"/>
          <w:u w:val="single"/>
        </w:rPr>
        <w:t>г.</w:t>
      </w:r>
      <w:r w:rsidR="003A6058" w:rsidRPr="00A07DDD">
        <w:rPr>
          <w:rFonts w:ascii="Times New Roman" w:hAnsi="Times New Roman" w:cs="Times New Roman"/>
          <w:sz w:val="30"/>
          <w:szCs w:val="30"/>
        </w:rPr>
        <w:tab/>
      </w:r>
      <w:r w:rsidR="003A6058" w:rsidRPr="00A07DDD">
        <w:rPr>
          <w:rFonts w:ascii="Times New Roman" w:hAnsi="Times New Roman" w:cs="Times New Roman"/>
          <w:sz w:val="30"/>
          <w:szCs w:val="30"/>
        </w:rPr>
        <w:tab/>
      </w:r>
      <w:r w:rsidR="003A6058" w:rsidRPr="00A07DDD">
        <w:rPr>
          <w:rFonts w:ascii="Times New Roman" w:hAnsi="Times New Roman" w:cs="Times New Roman"/>
          <w:sz w:val="30"/>
          <w:szCs w:val="30"/>
        </w:rPr>
        <w:tab/>
      </w:r>
      <w:r w:rsidR="003A6058" w:rsidRPr="00A07DDD">
        <w:rPr>
          <w:rFonts w:ascii="Times New Roman" w:hAnsi="Times New Roman" w:cs="Times New Roman"/>
          <w:sz w:val="30"/>
          <w:szCs w:val="30"/>
        </w:rPr>
        <w:tab/>
      </w:r>
      <w:r w:rsidR="003A6058" w:rsidRPr="00A07DDD">
        <w:rPr>
          <w:rFonts w:ascii="Times New Roman" w:hAnsi="Times New Roman" w:cs="Times New Roman"/>
          <w:sz w:val="30"/>
          <w:szCs w:val="30"/>
        </w:rPr>
        <w:tab/>
      </w:r>
      <w:r w:rsidR="003A6058" w:rsidRPr="00A07DDD">
        <w:rPr>
          <w:rFonts w:ascii="Times New Roman" w:hAnsi="Times New Roman" w:cs="Times New Roman"/>
          <w:sz w:val="30"/>
          <w:szCs w:val="30"/>
        </w:rPr>
        <w:tab/>
      </w:r>
      <w:r w:rsidR="003A6058" w:rsidRPr="00A07DDD">
        <w:rPr>
          <w:rFonts w:ascii="Times New Roman" w:hAnsi="Times New Roman" w:cs="Times New Roman"/>
          <w:sz w:val="30"/>
          <w:szCs w:val="30"/>
        </w:rPr>
        <w:tab/>
      </w:r>
      <w:r w:rsidR="003A6058" w:rsidRPr="00A07DDD">
        <w:rPr>
          <w:rFonts w:ascii="Times New Roman" w:hAnsi="Times New Roman" w:cs="Times New Roman"/>
          <w:sz w:val="30"/>
          <w:szCs w:val="30"/>
        </w:rPr>
        <w:tab/>
      </w:r>
      <w:r w:rsidR="003A6058" w:rsidRPr="00A07DDD">
        <w:rPr>
          <w:rFonts w:ascii="Times New Roman" w:hAnsi="Times New Roman" w:cs="Times New Roman"/>
          <w:sz w:val="30"/>
          <w:szCs w:val="30"/>
        </w:rPr>
        <w:tab/>
      </w:r>
      <w:r w:rsidR="007A4479">
        <w:rPr>
          <w:rFonts w:ascii="Times New Roman" w:hAnsi="Times New Roman" w:cs="Times New Roman"/>
          <w:sz w:val="30"/>
          <w:szCs w:val="30"/>
        </w:rPr>
        <w:t xml:space="preserve">         </w:t>
      </w:r>
      <w:r w:rsidR="009B219F" w:rsidRPr="007A4479">
        <w:rPr>
          <w:rFonts w:ascii="Times New Roman" w:hAnsi="Times New Roman" w:cs="Times New Roman"/>
          <w:i/>
          <w:sz w:val="30"/>
          <w:szCs w:val="30"/>
          <w:u w:val="single"/>
        </w:rPr>
        <w:t>Иванов</w:t>
      </w:r>
    </w:p>
    <w:p w:rsidR="003A6058" w:rsidRPr="007A4479" w:rsidRDefault="003A6058" w:rsidP="003A6058">
      <w:pPr>
        <w:pStyle w:val="ConsNonformat"/>
        <w:widowControl/>
        <w:ind w:right="0"/>
        <w:jc w:val="both"/>
        <w:rPr>
          <w:rFonts w:ascii="Times New Roman" w:hAnsi="Times New Roman" w:cs="Times New Roman"/>
          <w:i/>
          <w:sz w:val="30"/>
          <w:szCs w:val="30"/>
          <w:u w:val="single"/>
        </w:rPr>
      </w:pPr>
    </w:p>
    <w:p w:rsidR="003A6058" w:rsidRPr="00A07DDD" w:rsidRDefault="003A6058" w:rsidP="003A6058">
      <w:pPr>
        <w:pStyle w:val="a7"/>
        <w:rPr>
          <w:szCs w:val="30"/>
        </w:rPr>
      </w:pPr>
    </w:p>
    <w:p w:rsidR="003A6058" w:rsidRDefault="003A6058" w:rsidP="003A6058">
      <w:pPr>
        <w:pStyle w:val="a7"/>
        <w:rPr>
          <w:szCs w:val="30"/>
        </w:rPr>
      </w:pPr>
    </w:p>
    <w:p w:rsidR="003A6058" w:rsidRDefault="003A6058" w:rsidP="003A6058"/>
    <w:p w:rsidR="00D656FC" w:rsidRDefault="00D656FC"/>
    <w:p w:rsidR="001A15DA" w:rsidRDefault="001A15DA"/>
    <w:p w:rsidR="001A15DA" w:rsidRDefault="001A15DA"/>
    <w:p w:rsidR="001A15DA" w:rsidRDefault="001A15DA"/>
    <w:p w:rsidR="001A15DA" w:rsidRDefault="001A15DA"/>
    <w:p w:rsidR="001A15DA" w:rsidRDefault="001A15DA"/>
    <w:p w:rsidR="001A15DA" w:rsidRDefault="001A15DA"/>
    <w:p w:rsidR="001A15DA" w:rsidRDefault="001A15DA"/>
    <w:p w:rsidR="001A15DA" w:rsidRDefault="001A15DA"/>
    <w:p w:rsidR="001A15DA" w:rsidRDefault="001A15DA"/>
    <w:p w:rsidR="001A15DA" w:rsidRDefault="001A15DA"/>
    <w:p w:rsidR="001A15DA" w:rsidRDefault="001A15DA"/>
    <w:p w:rsidR="001A15DA" w:rsidRDefault="001A15DA"/>
    <w:p w:rsidR="001A15DA" w:rsidRDefault="001A15DA"/>
    <w:p w:rsidR="001A15DA" w:rsidRDefault="001A15DA"/>
    <w:p w:rsidR="001A15DA" w:rsidRDefault="001A15DA"/>
    <w:p w:rsidR="001A15DA" w:rsidRDefault="001A15DA"/>
    <w:p w:rsidR="001A15DA" w:rsidRDefault="001A15DA"/>
    <w:tbl>
      <w:tblPr>
        <w:tblpPr w:leftFromText="180" w:rightFromText="180" w:vertAnchor="text" w:horzAnchor="margin" w:tblpY="115"/>
        <w:tblW w:w="5289" w:type="pct"/>
        <w:tblLook w:val="0000" w:firstRow="0" w:lastRow="0" w:firstColumn="0" w:lastColumn="0" w:noHBand="0" w:noVBand="0"/>
      </w:tblPr>
      <w:tblGrid>
        <w:gridCol w:w="4708"/>
        <w:gridCol w:w="5541"/>
      </w:tblGrid>
      <w:tr w:rsidR="001A15DA" w:rsidRPr="00540826" w:rsidTr="00393934">
        <w:tc>
          <w:tcPr>
            <w:tcW w:w="4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5DA" w:rsidRDefault="001A15DA" w:rsidP="00393934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15DA" w:rsidRPr="007A4479" w:rsidRDefault="001A15DA" w:rsidP="00393934">
            <w:pPr>
              <w:pStyle w:val="newncpi"/>
              <w:ind w:firstLine="0"/>
              <w:rPr>
                <w:i/>
                <w:sz w:val="30"/>
                <w:szCs w:val="30"/>
              </w:rPr>
            </w:pPr>
            <w:r w:rsidRPr="007A4479">
              <w:rPr>
                <w:i/>
              </w:rPr>
              <w:t> </w:t>
            </w:r>
            <w:r w:rsidRPr="007A4479">
              <w:rPr>
                <w:i/>
                <w:sz w:val="30"/>
                <w:szCs w:val="30"/>
              </w:rPr>
              <w:t>Докшицкий райисполком</w:t>
            </w:r>
          </w:p>
        </w:tc>
      </w:tr>
      <w:tr w:rsidR="001A15DA" w:rsidTr="00393934">
        <w:tc>
          <w:tcPr>
            <w:tcW w:w="4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5DA" w:rsidRDefault="001A15DA" w:rsidP="00393934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554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15DA" w:rsidRPr="007A4479" w:rsidRDefault="001A15DA" w:rsidP="00393934">
            <w:pPr>
              <w:pStyle w:val="undline"/>
              <w:jc w:val="left"/>
              <w:rPr>
                <w:bCs/>
                <w:i/>
                <w:sz w:val="28"/>
              </w:rPr>
            </w:pPr>
            <w:r w:rsidRPr="007A4479">
              <w:rPr>
                <w:bCs/>
                <w:i/>
              </w:rPr>
              <w:t xml:space="preserve">              </w:t>
            </w:r>
          </w:p>
        </w:tc>
      </w:tr>
      <w:tr w:rsidR="001A15DA" w:rsidTr="00393934">
        <w:tc>
          <w:tcPr>
            <w:tcW w:w="4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5DA" w:rsidRDefault="001A15DA" w:rsidP="00393934">
            <w:pPr>
              <w:pStyle w:val="newncpi"/>
              <w:ind w:firstLine="0"/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 xml:space="preserve"> </w:t>
            </w:r>
          </w:p>
        </w:tc>
        <w:tc>
          <w:tcPr>
            <w:tcW w:w="554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15DA" w:rsidRPr="007A4479" w:rsidRDefault="001A15DA" w:rsidP="00393934">
            <w:pPr>
              <w:pStyle w:val="undline"/>
              <w:jc w:val="center"/>
              <w:rPr>
                <w:i/>
              </w:rPr>
            </w:pPr>
          </w:p>
          <w:p w:rsidR="001A15DA" w:rsidRPr="007A4479" w:rsidRDefault="001A15DA" w:rsidP="00393934">
            <w:pPr>
              <w:pStyle w:val="newncpi"/>
              <w:ind w:firstLine="0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 xml:space="preserve"> </w:t>
            </w:r>
          </w:p>
        </w:tc>
      </w:tr>
      <w:tr w:rsidR="001A15DA" w:rsidTr="00393934">
        <w:tc>
          <w:tcPr>
            <w:tcW w:w="4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5DA" w:rsidRDefault="001A15DA" w:rsidP="00393934">
            <w:pPr>
              <w:pStyle w:val="newncpi"/>
              <w:ind w:firstLine="0"/>
              <w:jc w:val="center"/>
            </w:pPr>
          </w:p>
        </w:tc>
        <w:tc>
          <w:tcPr>
            <w:tcW w:w="554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15DA" w:rsidRPr="007A4479" w:rsidRDefault="001A15DA" w:rsidP="00393934">
            <w:pPr>
              <w:pStyle w:val="undline"/>
              <w:jc w:val="center"/>
              <w:rPr>
                <w:i/>
              </w:rPr>
            </w:pPr>
            <w:r w:rsidRPr="007A4479">
              <w:rPr>
                <w:i/>
              </w:rPr>
              <w:t>(фамилия, имя, отчество)</w:t>
            </w:r>
          </w:p>
          <w:p w:rsidR="001A15DA" w:rsidRPr="007A4479" w:rsidRDefault="001A15DA" w:rsidP="00393934">
            <w:pPr>
              <w:pStyle w:val="newncpi"/>
              <w:ind w:firstLine="0"/>
              <w:rPr>
                <w:bCs/>
                <w:i/>
                <w:sz w:val="28"/>
              </w:rPr>
            </w:pPr>
            <w:r>
              <w:rPr>
                <w:i/>
                <w:sz w:val="30"/>
                <w:szCs w:val="30"/>
              </w:rPr>
              <w:t xml:space="preserve"> </w:t>
            </w:r>
          </w:p>
        </w:tc>
      </w:tr>
      <w:tr w:rsidR="001A15DA" w:rsidTr="00393934">
        <w:tc>
          <w:tcPr>
            <w:tcW w:w="4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5DA" w:rsidRDefault="001A15DA" w:rsidP="00393934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5541" w:type="dxa"/>
            <w:tcBorders>
              <w:top w:val="single" w:sz="2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15DA" w:rsidRPr="007A4479" w:rsidRDefault="001A15DA" w:rsidP="00393934">
            <w:pPr>
              <w:pStyle w:val="undline"/>
              <w:jc w:val="center"/>
              <w:rPr>
                <w:i/>
              </w:rPr>
            </w:pPr>
            <w:r w:rsidRPr="007A4479">
              <w:rPr>
                <w:i/>
              </w:rPr>
              <w:t>(адрес постоянного проживания, телефон)</w:t>
            </w:r>
          </w:p>
          <w:p w:rsidR="001A15DA" w:rsidRPr="007A4479" w:rsidRDefault="001A15DA" w:rsidP="00393934">
            <w:pPr>
              <w:pStyle w:val="newncpi"/>
              <w:ind w:firstLine="0"/>
              <w:rPr>
                <w:i/>
              </w:rPr>
            </w:pPr>
            <w:r w:rsidRPr="007A4479">
              <w:rPr>
                <w:i/>
              </w:rPr>
              <w:t> </w:t>
            </w:r>
          </w:p>
        </w:tc>
      </w:tr>
    </w:tbl>
    <w:p w:rsidR="001A15DA" w:rsidRDefault="001A15DA" w:rsidP="001A15DA">
      <w:pPr>
        <w:pStyle w:val="a7"/>
        <w:rPr>
          <w:sz w:val="26"/>
          <w:szCs w:val="26"/>
        </w:rPr>
      </w:pPr>
    </w:p>
    <w:p w:rsidR="001A15DA" w:rsidRDefault="001A15DA" w:rsidP="001A15DA">
      <w:pPr>
        <w:pStyle w:val="a7"/>
        <w:rPr>
          <w:sz w:val="26"/>
          <w:szCs w:val="26"/>
        </w:rPr>
      </w:pPr>
    </w:p>
    <w:p w:rsidR="001A15DA" w:rsidRDefault="001A15DA" w:rsidP="001A15DA">
      <w:pPr>
        <w:rPr>
          <w:b/>
          <w:sz w:val="30"/>
          <w:szCs w:val="30"/>
        </w:rPr>
      </w:pPr>
      <w:r>
        <w:rPr>
          <w:b/>
          <w:bCs/>
          <w:sz w:val="26"/>
          <w:szCs w:val="26"/>
        </w:rPr>
        <w:t xml:space="preserve">                                                             </w:t>
      </w:r>
      <w:r w:rsidRPr="0015269F">
        <w:rPr>
          <w:b/>
          <w:sz w:val="30"/>
          <w:szCs w:val="30"/>
        </w:rPr>
        <w:t>ЗАЯВЛЕНИЕ</w:t>
      </w:r>
    </w:p>
    <w:p w:rsidR="001A15DA" w:rsidRDefault="001A15DA" w:rsidP="001A15DA">
      <w:pPr>
        <w:jc w:val="center"/>
        <w:rPr>
          <w:b/>
          <w:sz w:val="30"/>
          <w:szCs w:val="30"/>
        </w:rPr>
      </w:pPr>
    </w:p>
    <w:p w:rsidR="001A15DA" w:rsidRDefault="001A15DA" w:rsidP="001A15D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30"/>
          <w:szCs w:val="30"/>
        </w:rPr>
      </w:pPr>
      <w:r w:rsidRPr="00A07DDD">
        <w:rPr>
          <w:rFonts w:ascii="Times New Roman" w:hAnsi="Times New Roman" w:cs="Times New Roman"/>
          <w:sz w:val="30"/>
          <w:szCs w:val="30"/>
        </w:rPr>
        <w:t xml:space="preserve">Прошу согласовать  проектную документацию </w:t>
      </w:r>
      <w:r>
        <w:rPr>
          <w:rFonts w:ascii="Times New Roman" w:hAnsi="Times New Roman" w:cs="Times New Roman"/>
          <w:sz w:val="30"/>
          <w:szCs w:val="30"/>
        </w:rPr>
        <w:t xml:space="preserve">по объекту: </w:t>
      </w:r>
    </w:p>
    <w:p w:rsidR="001A15DA" w:rsidRPr="001A15DA" w:rsidRDefault="001A15DA" w:rsidP="001A15D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  <w:u w:val="single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</w:t>
      </w:r>
    </w:p>
    <w:p w:rsidR="001A15DA" w:rsidRPr="00C409F2" w:rsidRDefault="001A15DA" w:rsidP="001A15D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i/>
          <w:sz w:val="16"/>
          <w:szCs w:val="30"/>
        </w:rPr>
      </w:pPr>
      <w:r w:rsidRPr="00C409F2">
        <w:rPr>
          <w:rFonts w:ascii="Times New Roman" w:hAnsi="Times New Roman" w:cs="Times New Roman"/>
          <w:i/>
          <w:szCs w:val="30"/>
        </w:rPr>
        <w:t xml:space="preserve">                         </w:t>
      </w:r>
      <w:r>
        <w:rPr>
          <w:rFonts w:ascii="Times New Roman" w:hAnsi="Times New Roman" w:cs="Times New Roman"/>
          <w:i/>
          <w:szCs w:val="30"/>
        </w:rPr>
        <w:t xml:space="preserve">                              </w:t>
      </w:r>
      <w:r w:rsidRPr="00C409F2">
        <w:rPr>
          <w:rFonts w:ascii="Times New Roman" w:hAnsi="Times New Roman" w:cs="Times New Roman"/>
          <w:i/>
          <w:szCs w:val="30"/>
        </w:rPr>
        <w:t xml:space="preserve"> (</w:t>
      </w:r>
      <w:r>
        <w:rPr>
          <w:rFonts w:ascii="Times New Roman" w:hAnsi="Times New Roman" w:cs="Times New Roman"/>
          <w:i/>
          <w:szCs w:val="30"/>
        </w:rPr>
        <w:t>указать наименование объекта)</w:t>
      </w:r>
    </w:p>
    <w:p w:rsidR="001A15DA" w:rsidRDefault="001A15DA" w:rsidP="001A15D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1A15DA" w:rsidRDefault="001A15DA" w:rsidP="001A15DA">
      <w:pPr>
        <w:pStyle w:val="ConsNonformat"/>
        <w:widowControl/>
        <w:pBdr>
          <w:bottom w:val="single" w:sz="12" w:space="1" w:color="auto"/>
        </w:pBdr>
        <w:ind w:right="0" w:firstLine="708"/>
        <w:jc w:val="both"/>
        <w:rPr>
          <w:rFonts w:ascii="Times New Roman" w:hAnsi="Times New Roman" w:cs="Times New Roman"/>
          <w:sz w:val="30"/>
          <w:szCs w:val="30"/>
        </w:rPr>
      </w:pPr>
      <w:r w:rsidRPr="007A4479">
        <w:rPr>
          <w:rFonts w:ascii="Times New Roman" w:hAnsi="Times New Roman" w:cs="Times New Roman"/>
          <w:sz w:val="30"/>
          <w:szCs w:val="30"/>
        </w:rPr>
        <w:t>К заявлению прилагаю следующие документы</w:t>
      </w:r>
      <w:r>
        <w:rPr>
          <w:rFonts w:ascii="Times New Roman" w:hAnsi="Times New Roman" w:cs="Times New Roman"/>
          <w:sz w:val="30"/>
          <w:szCs w:val="30"/>
        </w:rPr>
        <w:t>:</w:t>
      </w:r>
    </w:p>
    <w:p w:rsidR="001A15DA" w:rsidRDefault="001A15DA" w:rsidP="001A15DA">
      <w:pPr>
        <w:pStyle w:val="ConsNonformat"/>
        <w:widowControl/>
        <w:pBdr>
          <w:bottom w:val="single" w:sz="12" w:space="1" w:color="auto"/>
        </w:pBdr>
        <w:ind w:right="0" w:firstLine="708"/>
        <w:jc w:val="both"/>
        <w:rPr>
          <w:rFonts w:ascii="Times New Roman" w:hAnsi="Times New Roman" w:cs="Times New Roman"/>
          <w:sz w:val="30"/>
          <w:szCs w:val="30"/>
        </w:rPr>
      </w:pPr>
    </w:p>
    <w:p w:rsidR="001A15DA" w:rsidRDefault="001A15DA" w:rsidP="001A15D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30"/>
          <w:szCs w:val="30"/>
        </w:rPr>
      </w:pPr>
    </w:p>
    <w:p w:rsidR="001A15DA" w:rsidRDefault="001A15DA" w:rsidP="001A15DA">
      <w:pPr>
        <w:pStyle w:val="ConsNonformat"/>
        <w:widowControl/>
        <w:pBdr>
          <w:top w:val="single" w:sz="12" w:space="1" w:color="auto"/>
          <w:bottom w:val="single" w:sz="12" w:space="1" w:color="auto"/>
        </w:pBdr>
        <w:ind w:right="0"/>
        <w:jc w:val="both"/>
        <w:rPr>
          <w:rFonts w:ascii="Times New Roman" w:hAnsi="Times New Roman" w:cs="Times New Roman"/>
          <w:sz w:val="30"/>
          <w:szCs w:val="30"/>
        </w:rPr>
      </w:pPr>
    </w:p>
    <w:p w:rsidR="001A15DA" w:rsidRDefault="001A15DA" w:rsidP="001A15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</w:p>
    <w:p w:rsidR="001A15DA" w:rsidRDefault="001A15DA" w:rsidP="001A15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</w:p>
    <w:p w:rsidR="001A15DA" w:rsidRDefault="001A15DA" w:rsidP="001A15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</w:p>
    <w:p w:rsidR="001A15DA" w:rsidRDefault="001A15DA" w:rsidP="001A15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                                              ________________</w:t>
      </w:r>
    </w:p>
    <w:p w:rsidR="001A15DA" w:rsidRPr="001A15DA" w:rsidRDefault="001A15DA" w:rsidP="001A15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  <w:vertAlign w:val="superscript"/>
        </w:rPr>
      </w:pPr>
      <w:r>
        <w:rPr>
          <w:rFonts w:ascii="Times New Roman" w:hAnsi="Times New Roman" w:cs="Times New Roman"/>
          <w:sz w:val="30"/>
          <w:szCs w:val="30"/>
        </w:rPr>
        <w:t xml:space="preserve">       </w:t>
      </w:r>
      <w:r w:rsidRPr="001A15DA">
        <w:rPr>
          <w:rFonts w:ascii="Times New Roman" w:hAnsi="Times New Roman" w:cs="Times New Roman"/>
          <w:sz w:val="30"/>
          <w:szCs w:val="30"/>
          <w:vertAlign w:val="superscript"/>
        </w:rPr>
        <w:t xml:space="preserve">(дата)                                                                                 </w:t>
      </w:r>
      <w:r>
        <w:rPr>
          <w:rFonts w:ascii="Times New Roman" w:hAnsi="Times New Roman" w:cs="Times New Roman"/>
          <w:sz w:val="30"/>
          <w:szCs w:val="30"/>
          <w:vertAlign w:val="superscript"/>
        </w:rPr>
        <w:t xml:space="preserve">                                                              </w:t>
      </w:r>
      <w:r w:rsidRPr="001A15DA">
        <w:rPr>
          <w:rFonts w:ascii="Times New Roman" w:hAnsi="Times New Roman" w:cs="Times New Roman"/>
          <w:sz w:val="30"/>
          <w:szCs w:val="30"/>
          <w:vertAlign w:val="superscript"/>
        </w:rPr>
        <w:t xml:space="preserve"> (подпись)</w:t>
      </w:r>
    </w:p>
    <w:p w:rsidR="001A15DA" w:rsidRPr="001A15DA" w:rsidRDefault="001A15DA" w:rsidP="001A15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  <w:vertAlign w:val="superscript"/>
        </w:rPr>
      </w:pPr>
    </w:p>
    <w:p w:rsidR="001A15DA" w:rsidRDefault="001A15DA" w:rsidP="001A15DA">
      <w:pPr>
        <w:pStyle w:val="a7"/>
        <w:rPr>
          <w:szCs w:val="30"/>
        </w:rPr>
      </w:pPr>
    </w:p>
    <w:p w:rsidR="001A15DA" w:rsidRDefault="001A15DA" w:rsidP="001A15DA"/>
    <w:p w:rsidR="001A15DA" w:rsidRDefault="001A15DA" w:rsidP="001A15DA"/>
    <w:p w:rsidR="001A15DA" w:rsidRDefault="001A15DA"/>
    <w:sectPr w:rsidR="001A15DA" w:rsidSect="009E2236">
      <w:pgSz w:w="12240" w:h="15840"/>
      <w:pgMar w:top="284" w:right="850" w:bottom="426" w:left="1701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6671B3"/>
    <w:multiLevelType w:val="hybridMultilevel"/>
    <w:tmpl w:val="A22C21F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A6058"/>
    <w:rsid w:val="000477E3"/>
    <w:rsid w:val="000833DB"/>
    <w:rsid w:val="0010048B"/>
    <w:rsid w:val="00163437"/>
    <w:rsid w:val="001A15DA"/>
    <w:rsid w:val="001D4334"/>
    <w:rsid w:val="001F2058"/>
    <w:rsid w:val="00207C32"/>
    <w:rsid w:val="00266CB6"/>
    <w:rsid w:val="00266F0A"/>
    <w:rsid w:val="0026796E"/>
    <w:rsid w:val="002E5D4E"/>
    <w:rsid w:val="00317840"/>
    <w:rsid w:val="003A6058"/>
    <w:rsid w:val="00454883"/>
    <w:rsid w:val="004B7489"/>
    <w:rsid w:val="005C6FC7"/>
    <w:rsid w:val="00635D16"/>
    <w:rsid w:val="0068235C"/>
    <w:rsid w:val="00687B22"/>
    <w:rsid w:val="006C6327"/>
    <w:rsid w:val="007377C5"/>
    <w:rsid w:val="00792EA4"/>
    <w:rsid w:val="007949F6"/>
    <w:rsid w:val="007A4479"/>
    <w:rsid w:val="0088528B"/>
    <w:rsid w:val="008925F4"/>
    <w:rsid w:val="00933F18"/>
    <w:rsid w:val="00994541"/>
    <w:rsid w:val="009B219F"/>
    <w:rsid w:val="009D3774"/>
    <w:rsid w:val="009D580F"/>
    <w:rsid w:val="009E2236"/>
    <w:rsid w:val="009E41BE"/>
    <w:rsid w:val="00A004B2"/>
    <w:rsid w:val="00A57D61"/>
    <w:rsid w:val="00A67954"/>
    <w:rsid w:val="00B066E9"/>
    <w:rsid w:val="00B46ECE"/>
    <w:rsid w:val="00B7075B"/>
    <w:rsid w:val="00BC6B49"/>
    <w:rsid w:val="00C409F2"/>
    <w:rsid w:val="00C40AD2"/>
    <w:rsid w:val="00C925A2"/>
    <w:rsid w:val="00CC3ABF"/>
    <w:rsid w:val="00D656FC"/>
    <w:rsid w:val="00DC4E83"/>
    <w:rsid w:val="00F33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198F50"/>
  <w15:docId w15:val="{17BC8531-E448-4849-9892-C36B284D5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058"/>
    <w:rPr>
      <w:sz w:val="24"/>
      <w:szCs w:val="24"/>
    </w:rPr>
  </w:style>
  <w:style w:type="paragraph" w:styleId="1">
    <w:name w:val="heading 1"/>
    <w:basedOn w:val="a"/>
    <w:next w:val="a"/>
    <w:qFormat/>
    <w:rsid w:val="003A605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3A6058"/>
    <w:pPr>
      <w:ind w:firstLine="567"/>
      <w:jc w:val="both"/>
    </w:pPr>
  </w:style>
  <w:style w:type="character" w:styleId="a3">
    <w:name w:val="page number"/>
    <w:basedOn w:val="a0"/>
    <w:rsid w:val="003A6058"/>
  </w:style>
  <w:style w:type="paragraph" w:styleId="a4">
    <w:name w:val="Body Text"/>
    <w:basedOn w:val="a"/>
    <w:link w:val="a5"/>
    <w:rsid w:val="003A6058"/>
    <w:pPr>
      <w:spacing w:after="120"/>
    </w:pPr>
  </w:style>
  <w:style w:type="paragraph" w:styleId="2">
    <w:name w:val="Body Text 2"/>
    <w:basedOn w:val="a"/>
    <w:link w:val="20"/>
    <w:rsid w:val="003A6058"/>
    <w:pPr>
      <w:spacing w:line="240" w:lineRule="exact"/>
    </w:pPr>
    <w:rPr>
      <w:b/>
      <w:sz w:val="30"/>
    </w:rPr>
  </w:style>
  <w:style w:type="paragraph" w:customStyle="1" w:styleId="ConsNonformat">
    <w:name w:val="ConsNonformat"/>
    <w:rsid w:val="003A605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undline">
    <w:name w:val="undline"/>
    <w:basedOn w:val="a"/>
    <w:rsid w:val="003A6058"/>
    <w:pPr>
      <w:jc w:val="both"/>
    </w:pPr>
    <w:rPr>
      <w:sz w:val="20"/>
      <w:szCs w:val="20"/>
    </w:rPr>
  </w:style>
  <w:style w:type="table" w:styleId="a6">
    <w:name w:val="Table Grid"/>
    <w:basedOn w:val="a1"/>
    <w:rsid w:val="003A6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10">
    <w:name w:val="table10"/>
    <w:basedOn w:val="a"/>
    <w:link w:val="table100"/>
    <w:rsid w:val="003A6058"/>
    <w:pPr>
      <w:spacing w:before="100" w:beforeAutospacing="1" w:after="100" w:afterAutospacing="1"/>
    </w:pPr>
  </w:style>
  <w:style w:type="character" w:customStyle="1" w:styleId="table100">
    <w:name w:val="table10 Знак"/>
    <w:basedOn w:val="a0"/>
    <w:link w:val="table10"/>
    <w:rsid w:val="003A6058"/>
    <w:rPr>
      <w:sz w:val="24"/>
      <w:szCs w:val="24"/>
      <w:lang w:val="ru-RU" w:eastAsia="ru-RU" w:bidi="ar-SA"/>
    </w:rPr>
  </w:style>
  <w:style w:type="paragraph" w:styleId="a7">
    <w:name w:val="Title"/>
    <w:basedOn w:val="a"/>
    <w:qFormat/>
    <w:rsid w:val="003A6058"/>
    <w:pPr>
      <w:jc w:val="center"/>
    </w:pPr>
    <w:rPr>
      <w:b/>
      <w:bCs/>
      <w:sz w:val="30"/>
    </w:rPr>
  </w:style>
  <w:style w:type="character" w:customStyle="1" w:styleId="20">
    <w:name w:val="Основной текст 2 Знак"/>
    <w:basedOn w:val="a0"/>
    <w:link w:val="2"/>
    <w:rsid w:val="001D4334"/>
    <w:rPr>
      <w:b/>
      <w:sz w:val="30"/>
      <w:szCs w:val="24"/>
    </w:rPr>
  </w:style>
  <w:style w:type="character" w:customStyle="1" w:styleId="a5">
    <w:name w:val="Основной текст Знак"/>
    <w:basedOn w:val="a0"/>
    <w:link w:val="a4"/>
    <w:rsid w:val="007A4479"/>
    <w:rPr>
      <w:sz w:val="24"/>
      <w:szCs w:val="24"/>
    </w:rPr>
  </w:style>
  <w:style w:type="paragraph" w:customStyle="1" w:styleId="articleintext">
    <w:name w:val="articleintext"/>
    <w:basedOn w:val="a"/>
    <w:rsid w:val="009E41BE"/>
    <w:pPr>
      <w:ind w:firstLine="567"/>
      <w:jc w:val="both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6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AE805-8C65-43B8-B64B-795A3BB02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Выдача согласованной проектной документации на строительство, </vt:lpstr>
    </vt:vector>
  </TitlesOfParts>
  <Company>Организация</Company>
  <LinksUpToDate>false</LinksUpToDate>
  <CharactersWithSpaces>4606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Выдача согласованной проектной документации на строительство, </dc:title>
  <dc:subject/>
  <dc:creator>FuckYouBill</dc:creator>
  <cp:keywords/>
  <dc:description/>
  <cp:lastModifiedBy>Одно окно</cp:lastModifiedBy>
  <cp:revision>31</cp:revision>
  <cp:lastPrinted>2019-01-09T16:14:00Z</cp:lastPrinted>
  <dcterms:created xsi:type="dcterms:W3CDTF">2015-01-14T08:18:00Z</dcterms:created>
  <dcterms:modified xsi:type="dcterms:W3CDTF">2022-11-22T14:00:00Z</dcterms:modified>
</cp:coreProperties>
</file>